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7e548b4df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bb9305579e24fcd"/>
      <w:footerReference xmlns:r="http://schemas.openxmlformats.org/officeDocument/2006/relationships" w:type="default" r:id="Rab6a50ac50ef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9305579e24fcd" /><Relationship Type="http://schemas.openxmlformats.org/officeDocument/2006/relationships/footer" Target="/word/footer1.xml" Id="Rab6a50ac50ef40b6" /></Relationships>
</file>