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25b6d0a264c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420e7f88e59a4185"/>
      <w:footerReference xmlns:r="http://schemas.openxmlformats.org/officeDocument/2006/relationships" w:type="default" r:id="R1eac45bb41d1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e7f88e59a4185" /><Relationship Type="http://schemas.openxmlformats.org/officeDocument/2006/relationships/footer" Target="/word/footer1.xml" Id="R1eac45bb41d14da2" /></Relationships>
</file>