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0d96f32c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PLASTINDUSTRI AS</w:t>
      </w:r>
    </w:p>
    <w:sectPr>
      <w:headerReference xmlns:r="http://schemas.openxmlformats.org/officeDocument/2006/relationships" w:type="default" r:id="Rd0fa8a2a72754e7a"/>
      <w:footerReference xmlns:r="http://schemas.openxmlformats.org/officeDocument/2006/relationships" w:type="default" r:id="R537a6a68ccc7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PLASTINDUSTRI AS   ·   Org.nr 970 890 513   ·   Vartdalsstranda 1072   ·   6170 VARTDAL   ·   Tlf. 700 42177   ·   www.vartdalplast.no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PLASTINDUSTRI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8a2a72754e7a" /><Relationship Type="http://schemas.openxmlformats.org/officeDocument/2006/relationships/footer" Target="/word/footer1.xml" Id="R537a6a68ccc74446" /></Relationships>
</file>