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0889a821445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45c9177c92bf45be"/>
      <w:footerReference xmlns:r="http://schemas.openxmlformats.org/officeDocument/2006/relationships" w:type="default" r:id="R29fa3cb2f219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9177c92bf45be" /><Relationship Type="http://schemas.openxmlformats.org/officeDocument/2006/relationships/footer" Target="/word/footer1.xml" Id="R29fa3cb2f219496a" /></Relationships>
</file>