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e1c483ecf4c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OG RONNY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OG RONNY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cdaf55ad84187"/>
      <w:footerReference xmlns:r="http://schemas.openxmlformats.org/officeDocument/2006/relationships" w:type="default" r:id="R5bff87aa45584a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cdaf55ad84187" /><Relationship Type="http://schemas.openxmlformats.org/officeDocument/2006/relationships/footer" Target="/word/footer1.xml" Id="R5bff87aa45584aee" /></Relationships>
</file>