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a194e3d99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f2bd5e49a4292"/>
      <w:footerReference xmlns:r="http://schemas.openxmlformats.org/officeDocument/2006/relationships" w:type="default" r:id="R1a8b1ad4734e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f2bd5e49a4292" /><Relationship Type="http://schemas.openxmlformats.org/officeDocument/2006/relationships/footer" Target="/word/footer1.xml" Id="R1a8b1ad4734e4df2" /></Relationships>
</file>