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4d54b1b62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ef7b64bf9495463c"/>
      <w:footerReference xmlns:r="http://schemas.openxmlformats.org/officeDocument/2006/relationships" w:type="default" r:id="R5cecb873be5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b64bf9495463c" /><Relationship Type="http://schemas.openxmlformats.org/officeDocument/2006/relationships/footer" Target="/word/footer1.xml" Id="R5cecb873be544e4b" /></Relationships>
</file>